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勿忘历史 感恩先烈 喜迎二十大 奋进新征程</w:t>
      </w:r>
    </w:p>
    <w:p>
      <w:pPr>
        <w:ind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中国共产党带领我们实现从站起来到富起来的伟大飞跃，让中国以崭新的面貌奋进新征程，以跟高的姿态屹立于世界志林。</w:t>
      </w:r>
    </w:p>
    <w:p>
      <w:pPr>
        <w:ind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新时代·新气象·新征程，作为新时代的扛起人，攻坚克难的弄潮儿，以实际行动迎接二十大的顺利召开！</w:t>
      </w:r>
    </w:p>
    <w:p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</w:t>
      </w:r>
    </w:p>
    <w:p>
      <w:pPr>
        <w:jc w:val="both"/>
        <w:rPr>
          <w:rFonts w:hint="eastAsia"/>
          <w:lang w:val="en-US" w:eastAsia="zh-CN"/>
        </w:rPr>
      </w:pPr>
    </w:p>
    <w:p>
      <w:pPr>
        <w:ind w:firstLine="6300" w:firstLineChars="3000"/>
        <w:jc w:val="both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 xml:space="preserve">北新巴蜀2024届6班秦雅杰                                                                                                            </w:t>
      </w:r>
    </w:p>
    <w:sectPr>
      <w:pgSz w:w="11906" w:h="16838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2161B2"/>
    <w:rsid w:val="2A912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2022-10-03T05:39:35Z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